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F5" w:rsidRDefault="00A71BF5" w:rsidP="00A71BF5">
      <w:pPr>
        <w:jc w:val="center"/>
        <w:rPr>
          <w:rFonts w:ascii="方正小标宋_GBK" w:eastAsia="方正小标宋_GBK" w:hint="eastAsia"/>
          <w:sz w:val="38"/>
          <w:szCs w:val="38"/>
        </w:rPr>
      </w:pPr>
      <w:r w:rsidRPr="00A71BF5">
        <w:rPr>
          <w:rFonts w:ascii="方正小标宋_GBK" w:eastAsia="方正小标宋_GBK" w:hint="eastAsia"/>
          <w:sz w:val="38"/>
          <w:szCs w:val="38"/>
        </w:rPr>
        <w:t>重庆市建桥工业园区C区规划</w:t>
      </w:r>
      <w:r>
        <w:rPr>
          <w:rFonts w:ascii="方正小标宋_GBK" w:eastAsia="方正小标宋_GBK" w:hint="eastAsia"/>
          <w:sz w:val="38"/>
          <w:szCs w:val="38"/>
        </w:rPr>
        <w:t>环境影响评价</w:t>
      </w:r>
    </w:p>
    <w:p w:rsidR="00327B74" w:rsidRDefault="00A71BF5" w:rsidP="00A71BF5">
      <w:pPr>
        <w:jc w:val="center"/>
        <w:rPr>
          <w:rFonts w:ascii="方正小标宋_GBK" w:eastAsia="方正小标宋_GBK"/>
          <w:sz w:val="38"/>
          <w:szCs w:val="38"/>
        </w:rPr>
      </w:pPr>
      <w:r>
        <w:rPr>
          <w:rFonts w:ascii="方正小标宋_GBK" w:eastAsia="方正小标宋_GBK" w:hint="eastAsia"/>
          <w:sz w:val="38"/>
          <w:szCs w:val="38"/>
        </w:rPr>
        <w:t>公众意见表</w:t>
      </w:r>
    </w:p>
    <w:p w:rsidR="00327B74" w:rsidRDefault="00A71BF5" w:rsidP="00A71BF5">
      <w:pPr>
        <w:adjustRightInd w:val="0"/>
        <w:snapToGrid w:val="0"/>
        <w:spacing w:afterLines="50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>填表日期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        </w:t>
      </w:r>
      <w:r>
        <w:rPr>
          <w:b/>
          <w:sz w:val="24"/>
          <w:szCs w:val="24"/>
          <w:u w:val="single"/>
        </w:rPr>
        <w:t>年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月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日</w:t>
      </w:r>
    </w:p>
    <w:tbl>
      <w:tblPr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1"/>
        <w:gridCol w:w="2455"/>
        <w:gridCol w:w="4834"/>
      </w:tblGrid>
      <w:tr w:rsidR="00327B74">
        <w:trPr>
          <w:trHeight w:val="680"/>
        </w:trPr>
        <w:tc>
          <w:tcPr>
            <w:tcW w:w="1771" w:type="dxa"/>
            <w:vAlign w:val="center"/>
          </w:tcPr>
          <w:p w:rsidR="00327B74" w:rsidRDefault="00A71BF5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 w:rsidR="00327B74" w:rsidRDefault="00A71BF5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71BF5">
              <w:rPr>
                <w:rFonts w:ascii="宋体" w:eastAsia="宋体" w:hAnsi="宋体" w:hint="eastAsia"/>
                <w:sz w:val="21"/>
                <w:szCs w:val="21"/>
              </w:rPr>
              <w:t>重庆市建桥工业园区C区规划环境影响评价</w:t>
            </w:r>
          </w:p>
        </w:tc>
      </w:tr>
      <w:tr w:rsidR="00327B74">
        <w:trPr>
          <w:trHeight w:val="680"/>
        </w:trPr>
        <w:tc>
          <w:tcPr>
            <w:tcW w:w="9060" w:type="dxa"/>
            <w:gridSpan w:val="3"/>
            <w:vAlign w:val="center"/>
          </w:tcPr>
          <w:p w:rsidR="00327B74" w:rsidRDefault="00A71BF5">
            <w:pPr>
              <w:adjustRightInd w:val="0"/>
              <w:snapToGrid w:val="0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一、本页为公众意见</w:t>
            </w:r>
          </w:p>
        </w:tc>
      </w:tr>
      <w:tr w:rsidR="00327B74">
        <w:trPr>
          <w:trHeight w:val="3413"/>
        </w:trPr>
        <w:tc>
          <w:tcPr>
            <w:tcW w:w="1771" w:type="dxa"/>
            <w:vAlign w:val="center"/>
          </w:tcPr>
          <w:p w:rsidR="00327B74" w:rsidRDefault="00A71BF5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与本规划环境影响和环境保护措施有关的建议和意见</w:t>
            </w:r>
            <w:r>
              <w:rPr>
                <w:rFonts w:ascii="宋体" w:eastAsia="宋体" w:hAnsi="宋体"/>
                <w:sz w:val="21"/>
                <w:szCs w:val="21"/>
              </w:rPr>
              <w:t>（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注：</w:t>
            </w:r>
            <w:r>
              <w:rPr>
                <w:rFonts w:ascii="宋体" w:eastAsia="宋体" w:hAnsi="宋体"/>
                <w:sz w:val="21"/>
                <w:szCs w:val="21"/>
              </w:rPr>
              <w:t>根据《环境影响评价公众参与办法》规定，涉及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征地拆迁、财产、就业</w:t>
            </w:r>
            <w:r>
              <w:rPr>
                <w:rFonts w:ascii="宋体" w:eastAsia="宋体" w:hAnsi="宋体"/>
                <w:sz w:val="21"/>
                <w:szCs w:val="21"/>
              </w:rPr>
              <w:t>等与环评无关的意见或者诉求不属于环评公参内容）</w:t>
            </w:r>
          </w:p>
        </w:tc>
        <w:tc>
          <w:tcPr>
            <w:tcW w:w="7289" w:type="dxa"/>
            <w:gridSpan w:val="2"/>
          </w:tcPr>
          <w:p w:rsidR="00327B74" w:rsidRDefault="00327B74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27B74" w:rsidRDefault="00327B74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27B74" w:rsidRDefault="00327B74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27B74" w:rsidRDefault="00327B74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27B74" w:rsidRDefault="00327B74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27B74" w:rsidRDefault="00327B74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27B74" w:rsidRDefault="00327B74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27B74" w:rsidRDefault="00327B74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27B74" w:rsidRDefault="00327B74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27B74" w:rsidRDefault="00327B74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27B74" w:rsidRDefault="00327B74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27B74" w:rsidRDefault="00327B74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27B74" w:rsidRDefault="00327B74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27B74" w:rsidRDefault="00327B74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27B74" w:rsidRDefault="00327B74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27B74" w:rsidRDefault="00327B74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27B74" w:rsidRDefault="00A71BF5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（填写该项内容时请勿涉及国家秘密、商业秘密、个人隐私等内容）</w:t>
            </w:r>
          </w:p>
        </w:tc>
      </w:tr>
      <w:tr w:rsidR="00327B74">
        <w:trPr>
          <w:trHeight w:val="680"/>
        </w:trPr>
        <w:tc>
          <w:tcPr>
            <w:tcW w:w="9060" w:type="dxa"/>
            <w:gridSpan w:val="3"/>
            <w:vAlign w:val="center"/>
          </w:tcPr>
          <w:p w:rsidR="00327B74" w:rsidRDefault="00A71BF5">
            <w:pPr>
              <w:adjustRightInd w:val="0"/>
              <w:snapToGrid w:val="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二、本页为公众信息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公众为公民的请填写以下信息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）</w:t>
            </w:r>
          </w:p>
        </w:tc>
      </w:tr>
      <w:tr w:rsidR="00327B74">
        <w:trPr>
          <w:trHeight w:val="680"/>
        </w:trPr>
        <w:tc>
          <w:tcPr>
            <w:tcW w:w="4226" w:type="dxa"/>
            <w:gridSpan w:val="2"/>
            <w:vAlign w:val="center"/>
          </w:tcPr>
          <w:p w:rsidR="00327B74" w:rsidRDefault="00A71BF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姓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4834" w:type="dxa"/>
            <w:vAlign w:val="center"/>
          </w:tcPr>
          <w:p w:rsidR="00327B74" w:rsidRDefault="00327B74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7B74">
        <w:trPr>
          <w:trHeight w:val="680"/>
        </w:trPr>
        <w:tc>
          <w:tcPr>
            <w:tcW w:w="4226" w:type="dxa"/>
            <w:gridSpan w:val="2"/>
            <w:vAlign w:val="center"/>
          </w:tcPr>
          <w:p w:rsidR="00327B74" w:rsidRDefault="00A71BF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4" w:type="dxa"/>
            <w:vAlign w:val="center"/>
          </w:tcPr>
          <w:p w:rsidR="00327B74" w:rsidRDefault="00327B74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7B74">
        <w:trPr>
          <w:trHeight w:val="970"/>
        </w:trPr>
        <w:tc>
          <w:tcPr>
            <w:tcW w:w="4226" w:type="dxa"/>
            <w:gridSpan w:val="2"/>
            <w:vAlign w:val="center"/>
          </w:tcPr>
          <w:p w:rsidR="00327B74" w:rsidRDefault="00A71BF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有效联系方式</w:t>
            </w:r>
          </w:p>
          <w:p w:rsidR="00327B74" w:rsidRDefault="00A71BF5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 w:rsidR="00327B74" w:rsidRDefault="00327B74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27B74">
        <w:trPr>
          <w:trHeight w:val="858"/>
        </w:trPr>
        <w:tc>
          <w:tcPr>
            <w:tcW w:w="4226" w:type="dxa"/>
            <w:gridSpan w:val="2"/>
            <w:vAlign w:val="center"/>
          </w:tcPr>
          <w:p w:rsidR="00327B74" w:rsidRDefault="00A71BF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4" w:type="dxa"/>
            <w:vAlign w:val="center"/>
          </w:tcPr>
          <w:p w:rsidR="00327B74" w:rsidRDefault="00A71BF5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xx</w:t>
            </w:r>
            <w:r>
              <w:rPr>
                <w:rFonts w:ascii="宋体" w:eastAsia="宋体" w:hAnsi="宋体"/>
                <w:sz w:val="21"/>
                <w:szCs w:val="21"/>
              </w:rPr>
              <w:t>省</w:t>
            </w:r>
            <w:r>
              <w:rPr>
                <w:rFonts w:ascii="宋体" w:eastAsia="宋体" w:hAnsi="宋体"/>
                <w:sz w:val="21"/>
                <w:szCs w:val="21"/>
              </w:rPr>
              <w:t>xx</w:t>
            </w:r>
            <w:r>
              <w:rPr>
                <w:rFonts w:ascii="宋体" w:eastAsia="宋体" w:hAnsi="宋体"/>
                <w:sz w:val="21"/>
                <w:szCs w:val="21"/>
              </w:rPr>
              <w:t>市</w:t>
            </w:r>
            <w:r>
              <w:rPr>
                <w:rFonts w:ascii="宋体" w:eastAsia="宋体" w:hAnsi="宋体"/>
                <w:sz w:val="21"/>
                <w:szCs w:val="21"/>
              </w:rPr>
              <w:t>xx</w:t>
            </w:r>
            <w:r>
              <w:rPr>
                <w:rFonts w:ascii="宋体" w:eastAsia="宋体" w:hAnsi="宋体"/>
                <w:sz w:val="21"/>
                <w:szCs w:val="21"/>
              </w:rPr>
              <w:t>县（区、市）</w:t>
            </w:r>
            <w:r>
              <w:rPr>
                <w:rFonts w:ascii="宋体" w:eastAsia="宋体" w:hAnsi="宋体"/>
                <w:sz w:val="21"/>
                <w:szCs w:val="21"/>
              </w:rPr>
              <w:t>xx</w:t>
            </w:r>
            <w:r>
              <w:rPr>
                <w:rFonts w:ascii="宋体" w:eastAsia="宋体" w:hAnsi="宋体"/>
                <w:sz w:val="21"/>
                <w:szCs w:val="21"/>
              </w:rPr>
              <w:t>乡（镇、街道）</w:t>
            </w:r>
            <w:r>
              <w:rPr>
                <w:rFonts w:ascii="宋体" w:eastAsia="宋体" w:hAnsi="宋体"/>
                <w:sz w:val="21"/>
                <w:szCs w:val="21"/>
              </w:rPr>
              <w:t>xx</w:t>
            </w:r>
            <w:r>
              <w:rPr>
                <w:rFonts w:ascii="宋体" w:eastAsia="宋体" w:hAnsi="宋体"/>
                <w:sz w:val="21"/>
                <w:szCs w:val="21"/>
              </w:rPr>
              <w:t>村（居委会）</w:t>
            </w:r>
            <w:r>
              <w:rPr>
                <w:rFonts w:ascii="宋体" w:eastAsia="宋体" w:hAnsi="宋体"/>
                <w:sz w:val="21"/>
                <w:szCs w:val="21"/>
              </w:rPr>
              <w:t>xx</w:t>
            </w:r>
            <w:r>
              <w:rPr>
                <w:rFonts w:ascii="宋体" w:eastAsia="宋体" w:hAnsi="宋体"/>
                <w:sz w:val="21"/>
                <w:szCs w:val="21"/>
              </w:rPr>
              <w:t>村民组（小区）</w:t>
            </w:r>
          </w:p>
        </w:tc>
      </w:tr>
      <w:tr w:rsidR="00327B74">
        <w:trPr>
          <w:trHeight w:val="557"/>
        </w:trPr>
        <w:tc>
          <w:tcPr>
            <w:tcW w:w="4226" w:type="dxa"/>
            <w:gridSpan w:val="2"/>
            <w:vAlign w:val="center"/>
          </w:tcPr>
          <w:p w:rsidR="00327B74" w:rsidRDefault="00A71BF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是否同意公开个人信息</w:t>
            </w:r>
          </w:p>
          <w:p w:rsidR="00327B74" w:rsidRDefault="00A71BF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（填同意或不同意）</w:t>
            </w:r>
          </w:p>
        </w:tc>
        <w:tc>
          <w:tcPr>
            <w:tcW w:w="4834" w:type="dxa"/>
            <w:vAlign w:val="center"/>
          </w:tcPr>
          <w:p w:rsidR="00327B74" w:rsidRDefault="00327B74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27B74" w:rsidRDefault="00327B74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27B74" w:rsidRDefault="00A71BF5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（若不填则默认为不同意公开）</w:t>
            </w:r>
          </w:p>
        </w:tc>
      </w:tr>
    </w:tbl>
    <w:p w:rsidR="00327B74" w:rsidRDefault="00327B74"/>
    <w:sectPr w:rsidR="00327B74" w:rsidSect="00327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7FC6"/>
    <w:rsid w:val="000F2D9A"/>
    <w:rsid w:val="00197FC6"/>
    <w:rsid w:val="002952B1"/>
    <w:rsid w:val="00327B74"/>
    <w:rsid w:val="00355ABF"/>
    <w:rsid w:val="003808D0"/>
    <w:rsid w:val="00392FD2"/>
    <w:rsid w:val="00433BB1"/>
    <w:rsid w:val="006E60E6"/>
    <w:rsid w:val="00A71BF5"/>
    <w:rsid w:val="00CF1086"/>
    <w:rsid w:val="00DA6FD6"/>
    <w:rsid w:val="00E22704"/>
    <w:rsid w:val="00E31EB4"/>
    <w:rsid w:val="0BAA77F6"/>
    <w:rsid w:val="4C997D78"/>
    <w:rsid w:val="6DB5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7B74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27B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27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27B74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27B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>user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2018-12-05T03:10:00Z</dcterms:created>
  <dcterms:modified xsi:type="dcterms:W3CDTF">2020-12-17T02:10:00Z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